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BF41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Статья по теме</w:t>
      </w:r>
      <w:r w:rsidRPr="00BF41C3">
        <w:rPr>
          <w:rFonts w:ascii="yandex-sans" w:eastAsia="Times New Roman" w:hAnsi="yandex-sans" w:cs="Times New Roman"/>
          <w:b/>
          <w:color w:val="000000"/>
          <w:sz w:val="31"/>
          <w:szCs w:val="23"/>
          <w:lang w:eastAsia="ru-RU"/>
        </w:rPr>
        <w:t>: “Когда и зачем нужно учить ребенка плавать”</w:t>
      </w:r>
    </w:p>
    <w:p w:rsid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b/>
          <w:color w:val="000000"/>
          <w:sz w:val="31"/>
          <w:szCs w:val="23"/>
          <w:u w:val="single"/>
          <w:lang w:eastAsia="ru-RU"/>
        </w:rPr>
        <w:t>Плавание</w:t>
      </w:r>
      <w:r w:rsidRPr="00BF41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— очень полезный в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ид спорта, он укрепляет сердечно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-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сосудистую систему,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повышает мышечный тонус и при этом не сильно нагружает суставы и спину. Но есть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исключение: чтобы это работало, необходимо правильно плавать. Многие родители это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понимают и стараются с самого раннего возраста отвести ребёнка на плавание, чтобы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укрепить его организм. Нет разницы, где ребёнок будет учиться плавать, но есть разница в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том, кто его будет учить и когда.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Учить ребёнка плавать необходимо с младенчества. Это утверждение ошибочно, на самом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деле профессиональные тренеры скажут вам, что учить плавать ребёнка необходимо с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четырёх лет, когда ребёнок уже может понять указания тренера. До этого времени детям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необходимо посещать бассейн, но в нём они будут резвиться: играть в воде, прыгать с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борта и наслаждаться купанием под присмотром. Малышей можно учить нырять, носить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очки и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рассматривать в них дно, выдыхать в воду, толкаться ногами от борта или взрослых,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 если ребёнок хочет плыть, то поработайте буксиром.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Правильное плавание зависит и от выбранных предметов-помощников, лучшим считаетс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я -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доска для плавания. Она помогает ребёнку научиться чувствовать воду, скользить по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ней, опускаясь лицом в воду, и правильно работать ногами. Планируя пользоваться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нарукавниками, учтите, что ребёнок может неправильно удерживаться на воде, ведь в них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опора приходится на подмышки. Выбирая всё же нарукавники, постепенно спускайте в них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воздух, чтобы постепенно развить правильные навыки.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Начало обучения должно быть в бассейне, в котором ребёнок будет чувствовать дно, а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вода должна быть немного выше пояса. Эту систему обучения давно используют в России,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 по ней воспитывались наши чемпионы.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Есть несколько основных навыков, которые помогут ребёнку в процессе обучения технике,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эти упражнения используются всеми профессиональными тренерами: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- звёздочка — ребёнок ложится горизонтально на воду вытягивая руки и ноги </w:t>
      </w:r>
      <w:proofErr w:type="gramStart"/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</w:t>
      </w:r>
      <w:proofErr w:type="gramEnd"/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разные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стороны;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- поплавок — ребёнок захватывает коленки ручками, наклоняется лицом к коленкам и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зависает на воде;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- стрелка — ребёнок учится скользить по воде, оттолкнувшись ногами от бортика, вытянув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горизонтально всё тело.</w:t>
      </w:r>
    </w:p>
    <w:p w:rsidR="00BF41C3" w:rsidRPr="00BF41C3" w:rsidRDefault="00BF41C3" w:rsidP="00BF41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Основой правильного плавания является контроль дыхания. Пловцы дышат следующим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образом: они быстро вдыхают через рот и делают длинный выдох носом. Чтобы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выработать привычку выдыхать, находясь в воде, необходимы тренировки. Можно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использовать для этого таз с водой, т. к. ребёнку сложно понять, что надо опускаться в воду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после вдоха. Такие упражнения полезны не только для навыка долгого плавания без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усталости, но и для укрепления иммунитета и повышения выносливости.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 обучении должна быть последовательность. Первое, чему учится ребёнок, это скользить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 воде, постепенно добавляют работу ногами и только после отработки этих навыков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добавляются вдох и выдох. Движения рук обычно разучивают не в воде, а стоя на берегу,</w:t>
      </w:r>
      <w:r w:rsidR="004D1949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BF41C3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вращая руками и головой из стороны в сторону.</w:t>
      </w:r>
    </w:p>
    <w:p w:rsidR="00623F1E" w:rsidRPr="004D1949" w:rsidRDefault="00623F1E">
      <w:pPr>
        <w:rPr>
          <w:sz w:val="24"/>
        </w:rPr>
      </w:pPr>
    </w:p>
    <w:sectPr w:rsidR="00623F1E" w:rsidRPr="004D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C3"/>
    <w:rsid w:val="004D1949"/>
    <w:rsid w:val="00623F1E"/>
    <w:rsid w:val="00792D5B"/>
    <w:rsid w:val="00BF41C3"/>
    <w:rsid w:val="00D4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ПКГХ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Михайловна</dc:creator>
  <cp:lastModifiedBy>Наталия-2</cp:lastModifiedBy>
  <cp:revision>2</cp:revision>
  <dcterms:created xsi:type="dcterms:W3CDTF">2020-12-11T10:30:00Z</dcterms:created>
  <dcterms:modified xsi:type="dcterms:W3CDTF">2020-12-11T10:30:00Z</dcterms:modified>
</cp:coreProperties>
</file>